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A6E7" w14:textId="47FB78B5" w:rsidR="00C54AB7" w:rsidRPr="000412F4" w:rsidRDefault="00962854">
      <w:pPr>
        <w:pStyle w:val="Padro"/>
        <w:spacing w:before="0" w:after="240"/>
        <w:jc w:val="both"/>
        <w:rPr>
          <w:rFonts w:ascii="Arial" w:eastAsia="Arial" w:hAnsi="Arial" w:cs="Arial"/>
          <w:b/>
          <w:bCs/>
        </w:rPr>
      </w:pPr>
      <w:r w:rsidRPr="000412F4">
        <w:rPr>
          <w:rFonts w:ascii="Arial" w:hAnsi="Arial" w:cs="Arial"/>
        </w:rPr>
        <w:t>EFEITOS TÓ</w:t>
      </w:r>
      <w:r w:rsidRPr="000412F4">
        <w:rPr>
          <w:rFonts w:ascii="Arial" w:hAnsi="Arial" w:cs="Arial"/>
          <w:lang w:val="pt-PT"/>
        </w:rPr>
        <w:t>XICOS DO TABACO MASCADO SOBRE A MUCOSA ORAL</w:t>
      </w:r>
    </w:p>
    <w:p w14:paraId="6DCD3C38" w14:textId="38B42440" w:rsidR="00C54AB7" w:rsidRPr="008172E3" w:rsidRDefault="00962854">
      <w:pPr>
        <w:pStyle w:val="Padro"/>
        <w:spacing w:before="0" w:after="240"/>
        <w:jc w:val="both"/>
        <w:rPr>
          <w:rFonts w:ascii="Arial" w:eastAsia="Arial" w:hAnsi="Arial" w:cs="Arial"/>
          <w:lang w:val="pt-P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lang w:val="pt-PT"/>
        </w:rPr>
        <w:t>O uso do tabaco é popular no mundo todo, com as mais diferentes forma de uso, sendo a mais comum através do cigarro. No entanto, existem outras formas de usos como narguilé, rapé, cigarro de palha, mascado, outros, sempre com o intuito de obter a nicotina, principio ativo responsável pela dependência química e sensação de bem estar logo após o uso, por agir sobre o Sistema Nervoso Central, liberando neurotransmissores respons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 xml:space="preserve">veis pela sensação de prazer. Porém, o </w:t>
      </w:r>
      <w:r>
        <w:rPr>
          <w:rFonts w:ascii="Arial" w:hAnsi="Arial"/>
          <w:lang w:val="it-IT"/>
        </w:rPr>
        <w:t xml:space="preserve">tabagismo </w:t>
      </w:r>
      <w:r>
        <w:rPr>
          <w:rFonts w:ascii="Arial" w:hAnsi="Arial"/>
          <w:lang w:val="pt-PT"/>
        </w:rPr>
        <w:t>é uma das maiores causas de mortes evit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veis no mundo. O estudo teve como objetivo observar os efeitos 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xicos  do tabaco mascado sobre a mucosa oral</w:t>
      </w:r>
      <w:r>
        <w:rPr>
          <w:rFonts w:ascii="Arial" w:hAnsi="Arial"/>
          <w:lang w:val="it-IT"/>
        </w:rPr>
        <w:t xml:space="preserve"> e </w:t>
      </w:r>
      <w:r>
        <w:rPr>
          <w:rFonts w:ascii="Arial" w:hAnsi="Arial"/>
          <w:lang w:val="pt-PT"/>
        </w:rPr>
        <w:t xml:space="preserve">as </w:t>
      </w:r>
      <w:r>
        <w:rPr>
          <w:rFonts w:ascii="Arial" w:hAnsi="Arial"/>
          <w:lang w:val="it-IT"/>
        </w:rPr>
        <w:t>poss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veis alteraçõ</w:t>
      </w:r>
      <w:r>
        <w:rPr>
          <w:rFonts w:ascii="Arial" w:hAnsi="Arial"/>
          <w:lang w:val="fr-FR"/>
        </w:rPr>
        <w:t>es citol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gicas. Para o seu desenvolvimento foi aplicado um questionário aos estudantes da área das ciências agrárias (</w:t>
      </w:r>
      <w:r>
        <w:rPr>
          <w:rFonts w:ascii="Arial" w:hAnsi="Arial"/>
          <w:lang w:val="it-IT"/>
        </w:rPr>
        <w:t>Agronomia, Medicina Veterin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ria e Zootecnia</w:t>
      </w:r>
      <w:r>
        <w:rPr>
          <w:rFonts w:ascii="Arial" w:hAnsi="Arial"/>
          <w:lang w:val="pt-PT"/>
        </w:rPr>
        <w:t>) para conhecer os hábitos de uso do tabaco mascado e coleta de amostras de mucosa bucal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>através de uma escova cervical e fixado em l</w:t>
      </w:r>
      <w:r>
        <w:rPr>
          <w:rFonts w:ascii="Arial" w:hAnsi="Arial"/>
        </w:rPr>
        <w:t>âmina com Carbowax</w:t>
      </w:r>
      <w:r>
        <w:rPr>
          <w:rFonts w:ascii="Arial" w:hAnsi="Arial"/>
          <w:lang w:val="pt-PT"/>
        </w:rPr>
        <w:t xml:space="preserve">. Os </w:t>
      </w:r>
      <w:r>
        <w:rPr>
          <w:rFonts w:ascii="Arial" w:hAnsi="Arial"/>
          <w:lang w:val="de-DE"/>
        </w:rPr>
        <w:t>esfrega</w:t>
      </w:r>
      <w:r>
        <w:rPr>
          <w:rFonts w:ascii="Arial" w:hAnsi="Arial"/>
          <w:lang w:val="pt-PT"/>
        </w:rPr>
        <w:t>ç</w:t>
      </w:r>
      <w:r>
        <w:rPr>
          <w:rFonts w:ascii="Arial" w:hAnsi="Arial"/>
        </w:rPr>
        <w:t>os</w:t>
      </w:r>
      <w:r>
        <w:rPr>
          <w:rFonts w:ascii="Arial" w:hAnsi="Arial"/>
          <w:lang w:val="pt-PT"/>
        </w:rPr>
        <w:t xml:space="preserve"> foram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>corados com</w:t>
      </w:r>
      <w:r>
        <w:rPr>
          <w:rFonts w:ascii="Arial" w:hAnsi="Arial"/>
        </w:rPr>
        <w:t xml:space="preserve"> hematoxilina-eosina</w:t>
      </w:r>
      <w:r>
        <w:rPr>
          <w:rFonts w:ascii="Arial" w:hAnsi="Arial"/>
          <w:lang w:val="pt-PT"/>
        </w:rPr>
        <w:t xml:space="preserve">, realizada a leitura com microscópio </w:t>
      </w:r>
      <w:r>
        <w:rPr>
          <w:rFonts w:ascii="Arial" w:hAnsi="Arial"/>
          <w:lang w:val="de-DE"/>
        </w:rPr>
        <w:t xml:space="preserve">Leica ICC50 HD </w:t>
      </w:r>
      <w:r>
        <w:rPr>
          <w:rFonts w:ascii="Arial" w:hAnsi="Arial"/>
          <w:lang w:val="pt-PT"/>
        </w:rPr>
        <w:t>acoplado a</w:t>
      </w:r>
      <w:r>
        <w:rPr>
          <w:rFonts w:ascii="Arial" w:hAnsi="Arial"/>
          <w:lang w:val="it-IT"/>
        </w:rPr>
        <w:t>o programa de software LAS Core.</w:t>
      </w:r>
      <w:r w:rsidR="008172E3" w:rsidRPr="008172E3">
        <w:rPr>
          <w:rFonts w:ascii="Arial" w:hAnsi="Arial"/>
          <w:lang w:val="pt-PT"/>
        </w:rPr>
        <w:t xml:space="preserve"> 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Participaram desse estudo 34 graduandos, divididos em dois grupos, sendo controle, para os não usuários de qualquer tipo de tabaco</w:t>
      </w:r>
      <w:r w:rsidR="008172E3">
        <w:rPr>
          <w:rFonts w:ascii="Arial" w:hAnsi="Arial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e 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 xml:space="preserve">o segundo para os </w:t>
      </w:r>
      <w:r w:rsidR="008172E3">
        <w:rPr>
          <w:rFonts w:ascii="Arial" w:hAnsi="Arial"/>
          <w14:textOutline w14:w="0" w14:cap="rnd" w14:cmpd="sng" w14:algn="ctr">
            <w14:noFill/>
            <w14:prstDash w14:val="solid"/>
            <w14:bevel/>
          </w14:textOutline>
        </w:rPr>
        <w:t>usuá</w:t>
      </w:r>
      <w:r w:rsidR="008172E3">
        <w:rPr>
          <w:rFonts w:ascii="Arial" w:hAnsi="Arial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rios de tabaco mascado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. Os dados demonstraram que a idade m</w:t>
      </w:r>
      <w:r w:rsidR="008172E3">
        <w:rPr>
          <w:rFonts w:ascii="Arial" w:hAnsi="Arial"/>
          <w:lang w:val="fr-FR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dia dos volunt</w:t>
      </w:r>
      <w:r w:rsidR="008172E3">
        <w:rPr>
          <w:rFonts w:ascii="Arial" w:hAnsi="Arial"/>
          <w14:textOutline w14:w="0" w14:cap="rnd" w14:cmpd="sng" w14:algn="ctr">
            <w14:noFill/>
            <w14:prstDash w14:val="solid"/>
            <w14:bevel/>
          </w14:textOutline>
        </w:rPr>
        <w:t>á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rios estava em</w:t>
      </w:r>
      <w:r w:rsidR="008172E3">
        <w:rPr>
          <w:rFonts w:ascii="Arial" w:hAnsi="Arial"/>
          <w14:textOutline w14:w="0" w14:cap="rnd" w14:cmpd="sng" w14:algn="ctr">
            <w14:noFill/>
            <w14:prstDash w14:val="solid"/>
            <w14:bevel/>
          </w14:textOutline>
        </w:rPr>
        <w:t xml:space="preserve"> 22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,5 anos, e começaram a usar o tabaco em media aos 14 anos de idade</w:t>
      </w:r>
      <w:r w:rsidR="008172E3">
        <w:rPr>
          <w:rFonts w:ascii="Arial" w:hAnsi="Arial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A coleta citológica foi realizada de 13 voluntários do grupo exposto com algumas alterações como numerosas bact</w:t>
      </w:r>
      <w:r w:rsidR="008172E3">
        <w:rPr>
          <w:rFonts w:ascii="Arial" w:hAnsi="Arial"/>
          <w:lang w:val="fr-FR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8172E3">
        <w:rPr>
          <w:rFonts w:ascii="Arial" w:hAnsi="Arial"/>
          <w:lang w:val="it-IT"/>
          <w14:textOutline w14:w="0" w14:cap="rnd" w14:cmpd="sng" w14:algn="ctr">
            <w14:noFill/>
            <w14:prstDash w14:val="solid"/>
            <w14:bevel/>
          </w14:textOutline>
        </w:rPr>
        <w:t>rias, intenso exsudato inflamat</w:t>
      </w:r>
      <w:r w:rsidR="008172E3">
        <w:rPr>
          <w:rFonts w:ascii="Arial" w:hAnsi="Arial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="008172E3">
        <w:rPr>
          <w:rFonts w:ascii="Arial" w:hAnsi="Arial"/>
          <w:lang w:val="it-IT"/>
          <w14:textOutline w14:w="0" w14:cap="rnd" w14:cmpd="sng" w14:algn="ctr">
            <w14:noFill/>
            <w14:prstDash w14:val="solid"/>
            <w14:bevel/>
          </w14:textOutline>
        </w:rPr>
        <w:t>rio, binuclea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çã</w:t>
      </w:r>
      <w:r w:rsidR="008172E3">
        <w:rPr>
          <w:rFonts w:ascii="Arial" w:hAnsi="Arial"/>
          <w:lang w:val="it-IT"/>
          <w14:textOutline w14:w="0" w14:cap="rnd" w14:cmpd="sng" w14:algn="ctr">
            <w14:noFill/>
            <w14:prstDash w14:val="solid"/>
            <w14:bevel/>
          </w14:textOutline>
        </w:rPr>
        <w:t>o e micron</w:t>
      </w:r>
      <w:r w:rsidR="008172E3">
        <w:rPr>
          <w:rFonts w:ascii="Arial" w:hAnsi="Arial"/>
          <w14:textOutline w14:w="0" w14:cap="rnd" w14:cmpd="sng" w14:algn="ctr">
            <w14:noFill/>
            <w14:prstDash w14:val="solid"/>
            <w14:bevel/>
          </w14:textOutline>
        </w:rPr>
        <w:t>ú</w:t>
      </w:r>
      <w:r w:rsidR="008172E3" w:rsidRPr="008172E3">
        <w:rPr>
          <w:rFonts w:ascii="Arial" w:hAnsi="Arial"/>
          <w14:textOutline w14:w="0" w14:cap="rnd" w14:cmpd="sng" w14:algn="ctr">
            <w14:noFill/>
            <w14:prstDash w14:val="solid"/>
            <w14:bevel/>
          </w14:textOutline>
        </w:rPr>
        <w:t>cleos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, com base na classificaçã</w:t>
      </w:r>
      <w:r w:rsidR="008172E3">
        <w:rPr>
          <w:rFonts w:ascii="Arial" w:hAnsi="Arial"/>
          <w:lang w:val="it-IT"/>
          <w14:textOutline w14:w="0" w14:cap="rnd" w14:cmpd="sng" w14:algn="ctr">
            <w14:noFill/>
            <w14:prstDash w14:val="solid"/>
            <w14:bevel/>
          </w14:textOutline>
        </w:rPr>
        <w:t>o de Papanicolau s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ão considerados Classe II, havendo alteraçã</w:t>
      </w:r>
      <w:r w:rsidR="008172E3">
        <w:rPr>
          <w:rFonts w:ascii="Arial" w:hAnsi="Arial"/>
          <w14:textOutline w14:w="0" w14:cap="rnd" w14:cmpd="sng" w14:algn="ctr">
            <w14:noFill/>
            <w14:prstDash w14:val="solid"/>
            <w14:bevel/>
          </w14:textOutline>
        </w:rPr>
        <w:t>o n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 xml:space="preserve">ão sugestiva para malignidade. No grupo controle </w:t>
      </w:r>
      <w:r w:rsidR="008172E3">
        <w:rPr>
          <w:rFonts w:ascii="Arial" w:hAnsi="Arial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tamb</w:t>
      </w:r>
      <w:r w:rsidR="008172E3">
        <w:rPr>
          <w:rFonts w:ascii="Arial" w:hAnsi="Arial"/>
          <w:lang w:val="fr-FR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m foram encontradas alteraçõ</w:t>
      </w:r>
      <w:r w:rsidR="008172E3">
        <w:rPr>
          <w:rFonts w:ascii="Arial" w:hAnsi="Arial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es como: numerosas bact</w:t>
      </w:r>
      <w:r w:rsidR="008172E3">
        <w:rPr>
          <w:rFonts w:ascii="Arial" w:hAnsi="Arial"/>
          <w:lang w:val="fr-FR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8172E3">
        <w:rPr>
          <w:rFonts w:ascii="Arial" w:hAnsi="Arial"/>
          <w:lang w:val="it-IT"/>
          <w14:textOutline w14:w="0" w14:cap="rnd" w14:cmpd="sng" w14:algn="ctr">
            <w14:noFill/>
            <w14:prstDash w14:val="solid"/>
            <w14:bevel/>
          </w14:textOutline>
        </w:rPr>
        <w:t>rias, exsudato inflamat</w:t>
      </w:r>
      <w:r w:rsidR="008172E3">
        <w:rPr>
          <w:rFonts w:ascii="Arial" w:hAnsi="Arial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="008172E3">
        <w:rPr>
          <w:rFonts w:ascii="Arial" w:hAnsi="Arial"/>
          <w:lang w:val="it-IT"/>
          <w14:textOutline w14:w="0" w14:cap="rnd" w14:cmpd="sng" w14:algn="ctr">
            <w14:noFill/>
            <w14:prstDash w14:val="solid"/>
            <w14:bevel/>
          </w14:textOutline>
        </w:rPr>
        <w:t>rio e binuclea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çã</w:t>
      </w:r>
      <w:r w:rsidR="008172E3">
        <w:rPr>
          <w:rFonts w:ascii="Arial" w:hAnsi="Arial"/>
          <w:lang w:val="es-ES_tradnl"/>
          <w14:textOutline w14:w="0" w14:cap="rnd" w14:cmpd="sng" w14:algn="ctr">
            <w14:noFill/>
            <w14:prstDash w14:val="solid"/>
            <w14:bevel/>
          </w14:textOutline>
        </w:rPr>
        <w:t>o, por</w:t>
      </w:r>
      <w:r w:rsidR="008172E3">
        <w:rPr>
          <w:rFonts w:ascii="Arial" w:hAnsi="Arial"/>
          <w:lang w:val="fr-FR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>m em menor quantidade. Neste grupo não foi identificada a presença de micronúcleos.</w:t>
      </w:r>
      <w:r w:rsidR="008172E3">
        <w:rPr>
          <w:rFonts w:ascii="Arial" w:hAnsi="Arial"/>
          <w:lang w:val="pt-P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lang w:val="pt-PT"/>
        </w:rPr>
        <w:t>O tempo prolongado de contato direto do tabaco mascado com as bochechas, gengivas, l</w:t>
      </w:r>
      <w:r>
        <w:rPr>
          <w:rFonts w:ascii="Arial" w:hAnsi="Arial"/>
        </w:rPr>
        <w:t>ábio</w:t>
      </w:r>
      <w:r>
        <w:rPr>
          <w:rFonts w:ascii="Arial" w:hAnsi="Arial"/>
          <w:lang w:val="pt-PT"/>
        </w:rPr>
        <w:t>s</w:t>
      </w:r>
      <w:r>
        <w:rPr>
          <w:rFonts w:ascii="Arial" w:hAnsi="Arial"/>
          <w:lang w:val="fr-FR"/>
        </w:rPr>
        <w:t xml:space="preserve"> ou l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ngua por tempos prolongados, favorece a ação das subst</w:t>
      </w:r>
      <w:r>
        <w:rPr>
          <w:rFonts w:ascii="Arial" w:hAnsi="Arial"/>
        </w:rPr>
        <w:t>â</w:t>
      </w:r>
      <w:r>
        <w:rPr>
          <w:rFonts w:ascii="Arial" w:hAnsi="Arial"/>
          <w:lang w:val="pt-PT"/>
        </w:rPr>
        <w:t>ncias cancer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genas sobre a mucosa, tornando prov</w:t>
      </w:r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vel o acometimento de doen</w:t>
      </w:r>
      <w:r>
        <w:rPr>
          <w:rFonts w:ascii="Arial" w:hAnsi="Arial"/>
        </w:rPr>
        <w:t>ç</w:t>
      </w:r>
      <w:r>
        <w:rPr>
          <w:rFonts w:ascii="Arial" w:hAnsi="Arial"/>
          <w:lang w:val="pt-PT"/>
        </w:rPr>
        <w:t>as como o c</w:t>
      </w:r>
      <w:r>
        <w:rPr>
          <w:rFonts w:ascii="Arial" w:hAnsi="Arial"/>
        </w:rPr>
        <w:t>â</w:t>
      </w:r>
      <w:r>
        <w:rPr>
          <w:rFonts w:ascii="Arial" w:hAnsi="Arial"/>
          <w:lang w:val="pt-PT"/>
        </w:rPr>
        <w:t>ncer bucal e com isso se tem a necessidade de um diagn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 xml:space="preserve">stico precoce que pode ser proporcionado pela citologia esfoliativa. </w:t>
      </w:r>
      <w:r w:rsidR="008172E3">
        <w:rPr>
          <w:rFonts w:ascii="Arial" w:hAnsi="Arial"/>
          <w:lang w:val="pt-PT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uso frequente do tabaco mascado pode estar relacionado com alterações </w:t>
      </w:r>
      <w:r w:rsidR="008172E3">
        <w:rPr>
          <w:rFonts w:ascii="Arial" w:hAnsi="Arial"/>
          <w:lang w:val="fr-FR"/>
          <w14:textOutline w14:w="12700" w14:cap="flat" w14:cmpd="sng" w14:algn="ctr">
            <w14:noFill/>
            <w14:prstDash w14:val="solid"/>
            <w14:miter w14:lim="100000"/>
          </w14:textOutline>
        </w:rPr>
        <w:t>citol</w:t>
      </w:r>
      <w:r w:rsidR="008172E3">
        <w:rPr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="008172E3">
        <w:rPr>
          <w:rFonts w:ascii="Arial" w:hAnsi="Arial"/>
          <w:lang w:val="pt-PT"/>
          <w14:textOutline w14:w="12700" w14:cap="flat" w14:cmpd="sng" w14:algn="ctr">
            <w14:noFill/>
            <w14:prstDash w14:val="solid"/>
            <w14:miter w14:lim="100000"/>
          </w14:textOutline>
        </w:rPr>
        <w:t>gicas na mucosa oral do usu</w:t>
      </w:r>
      <w:r w:rsidR="008172E3">
        <w:rPr>
          <w:rFonts w:ascii="Arial" w:hAnsi="Arial"/>
          <w14:textOutline w14:w="12700" w14:cap="flat" w14:cmpd="sng" w14:algn="ctr">
            <w14:noFill/>
            <w14:prstDash w14:val="solid"/>
            <w14:miter w14:lim="100000"/>
          </w14:textOutline>
        </w:rPr>
        <w:t>á</w:t>
      </w:r>
      <w:r w:rsidR="008172E3">
        <w:rPr>
          <w:rFonts w:ascii="Arial" w:hAnsi="Arial"/>
          <w:lang w:val="pt-PT"/>
          <w14:textOutline w14:w="12700" w14:cap="flat" w14:cmpd="sng" w14:algn="ctr">
            <w14:noFill/>
            <w14:prstDash w14:val="solid"/>
            <w14:miter w14:lim="100000"/>
          </w14:textOutline>
        </w:rPr>
        <w:t>rio, quando comparado ao grupo controle.</w:t>
      </w:r>
    </w:p>
    <w:sectPr w:rsidR="00C54AB7" w:rsidRPr="008172E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29D8" w14:textId="77777777" w:rsidR="00AB677D" w:rsidRDefault="00AB677D">
      <w:r>
        <w:separator/>
      </w:r>
    </w:p>
  </w:endnote>
  <w:endnote w:type="continuationSeparator" w:id="0">
    <w:p w14:paraId="6E93BE6A" w14:textId="77777777" w:rsidR="00AB677D" w:rsidRDefault="00AB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7AF8" w14:textId="77777777" w:rsidR="00C54AB7" w:rsidRDefault="00C54A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859EF" w14:textId="77777777" w:rsidR="00AB677D" w:rsidRDefault="00AB677D">
      <w:r>
        <w:separator/>
      </w:r>
    </w:p>
  </w:footnote>
  <w:footnote w:type="continuationSeparator" w:id="0">
    <w:p w14:paraId="162C2FC8" w14:textId="77777777" w:rsidR="00AB677D" w:rsidRDefault="00AB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D8E7" w14:textId="77777777" w:rsidR="00C54AB7" w:rsidRDefault="00C54A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B7"/>
    <w:rsid w:val="000412F4"/>
    <w:rsid w:val="008172E3"/>
    <w:rsid w:val="00922722"/>
    <w:rsid w:val="00962854"/>
    <w:rsid w:val="00AB677D"/>
    <w:rsid w:val="00C24BE6"/>
    <w:rsid w:val="00C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FE86"/>
  <w15:docId w15:val="{2F3B5CD1-8F74-4B2A-9000-0BFDB80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Thamires</cp:lastModifiedBy>
  <cp:revision>3</cp:revision>
  <dcterms:created xsi:type="dcterms:W3CDTF">2020-10-29T18:41:00Z</dcterms:created>
  <dcterms:modified xsi:type="dcterms:W3CDTF">2020-11-06T13:34:00Z</dcterms:modified>
</cp:coreProperties>
</file>